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D7" w:rsidRPr="007F16E4" w:rsidRDefault="00122329" w:rsidP="008C5BD7">
      <w:pPr>
        <w:shd w:val="clear" w:color="auto" w:fill="FFFFFF"/>
        <w:spacing w:after="0" w:line="240" w:lineRule="auto"/>
        <w:jc w:val="center"/>
        <w:rPr>
          <w:rFonts w:ascii="Palatino Linotype" w:hAnsi="Palatino Linotype"/>
          <w:b/>
          <w:sz w:val="16"/>
          <w:szCs w:val="16"/>
        </w:rPr>
      </w:pPr>
      <w:r w:rsidRPr="007F16E4">
        <w:rPr>
          <w:rFonts w:ascii="Palatino Linotype" w:hAnsi="Palatino Linotype"/>
          <w:b/>
          <w:color w:val="000000"/>
          <w:sz w:val="16"/>
          <w:szCs w:val="16"/>
        </w:rPr>
        <w:fldChar w:fldCharType="begin"/>
      </w:r>
      <w:r w:rsidR="008C5BD7" w:rsidRPr="007F16E4">
        <w:rPr>
          <w:rFonts w:ascii="Palatino Linotype" w:hAnsi="Palatino Linotype"/>
          <w:b/>
          <w:color w:val="000000"/>
          <w:sz w:val="16"/>
          <w:szCs w:val="16"/>
        </w:rPr>
        <w:instrText xml:space="preserve"> HYPERLINK "http://blanker.ru/doc/dogovor-usluga-medichina" </w:instrText>
      </w:r>
      <w:r w:rsidRPr="007F16E4">
        <w:rPr>
          <w:rFonts w:ascii="Palatino Linotype" w:hAnsi="Palatino Linotype"/>
          <w:b/>
          <w:color w:val="000000"/>
          <w:sz w:val="16"/>
          <w:szCs w:val="16"/>
        </w:rPr>
        <w:fldChar w:fldCharType="separate"/>
      </w:r>
      <w:r w:rsidR="008C5BD7" w:rsidRPr="007F16E4">
        <w:rPr>
          <w:rStyle w:val="a6"/>
          <w:rFonts w:ascii="Palatino Linotype" w:hAnsi="Palatino Linotype"/>
          <w:b/>
          <w:color w:val="000000"/>
          <w:sz w:val="16"/>
          <w:szCs w:val="16"/>
          <w:u w:val="none"/>
        </w:rPr>
        <w:t xml:space="preserve">ДОГОВОР </w:t>
      </w:r>
      <w:r w:rsidRPr="007F16E4">
        <w:rPr>
          <w:rFonts w:ascii="Palatino Linotype" w:hAnsi="Palatino Linotype"/>
          <w:b/>
          <w:color w:val="000000"/>
          <w:sz w:val="16"/>
          <w:szCs w:val="16"/>
        </w:rPr>
        <w:fldChar w:fldCharType="end"/>
      </w:r>
      <w:r w:rsidR="008C5BD7" w:rsidRPr="007F16E4">
        <w:rPr>
          <w:rFonts w:ascii="Palatino Linotype" w:hAnsi="Palatino Linotype"/>
          <w:b/>
          <w:sz w:val="16"/>
          <w:szCs w:val="16"/>
        </w:rPr>
        <w:t xml:space="preserve"> НА ОКАЗАНИЕ ПЛАТНЫХ МЕДИЦИНСКИХ УСЛУГ</w:t>
      </w:r>
    </w:p>
    <w:p w:rsidR="008C5BD7" w:rsidRPr="007F16E4" w:rsidRDefault="008C5BD7" w:rsidP="008C5BD7">
      <w:pPr>
        <w:shd w:val="clear" w:color="auto" w:fill="FFFFFF"/>
        <w:spacing w:after="0" w:line="240" w:lineRule="auto"/>
        <w:jc w:val="right"/>
        <w:rPr>
          <w:rFonts w:ascii="Palatino Linotype" w:hAnsi="Palatino Linotype"/>
          <w:b/>
          <w:sz w:val="16"/>
          <w:szCs w:val="16"/>
        </w:rPr>
      </w:pPr>
    </w:p>
    <w:p w:rsidR="008C5BD7" w:rsidRPr="007F16E4" w:rsidRDefault="008C5BD7" w:rsidP="008C5BD7">
      <w:pPr>
        <w:shd w:val="clear" w:color="auto" w:fill="FFFFFF"/>
        <w:rPr>
          <w:rFonts w:ascii="Palatino Linotype" w:hAnsi="Palatino Linotype"/>
          <w:sz w:val="16"/>
          <w:szCs w:val="16"/>
        </w:rPr>
      </w:pPr>
      <w:r w:rsidRPr="007F16E4">
        <w:rPr>
          <w:rFonts w:ascii="Palatino Linotype" w:hAnsi="Palatino Linotype"/>
          <w:b/>
          <w:sz w:val="16"/>
          <w:szCs w:val="16"/>
        </w:rPr>
        <w:t xml:space="preserve">г. Калининград                                                                      </w:t>
      </w:r>
      <w:r w:rsidR="00A0105B">
        <w:rPr>
          <w:rFonts w:ascii="Palatino Linotype" w:hAnsi="Palatino Linotype"/>
          <w:b/>
          <w:sz w:val="16"/>
          <w:szCs w:val="16"/>
        </w:rPr>
        <w:t xml:space="preserve">                                                                                                </w:t>
      </w:r>
      <w:r w:rsidRPr="007F16E4">
        <w:rPr>
          <w:rFonts w:ascii="Palatino Linotype" w:hAnsi="Palatino Linotype"/>
          <w:b/>
          <w:sz w:val="16"/>
          <w:szCs w:val="16"/>
        </w:rPr>
        <w:t xml:space="preserve">   </w:t>
      </w:r>
      <w:r w:rsidRPr="007F16E4">
        <w:rPr>
          <w:rFonts w:ascii="Palatino Linotype" w:hAnsi="Palatino Linotype"/>
          <w:sz w:val="16"/>
          <w:szCs w:val="16"/>
        </w:rPr>
        <w:t>«____» ________________20___г.</w:t>
      </w:r>
    </w:p>
    <w:p w:rsidR="008C5BD7" w:rsidRPr="007F16E4" w:rsidRDefault="008C5BD7" w:rsidP="008C5BD7">
      <w:pPr>
        <w:shd w:val="clear" w:color="auto" w:fill="FFFFFF"/>
        <w:spacing w:after="0" w:line="240" w:lineRule="auto"/>
        <w:ind w:firstLine="567"/>
        <w:jc w:val="both"/>
        <w:rPr>
          <w:rFonts w:ascii="Times New Roman" w:hAnsi="Times New Roman"/>
          <w:spacing w:val="-13"/>
          <w:sz w:val="16"/>
        </w:rPr>
      </w:pPr>
      <w:r w:rsidRPr="007F16E4">
        <w:rPr>
          <w:rFonts w:ascii="Times New Roman" w:hAnsi="Times New Roman"/>
          <w:sz w:val="16"/>
        </w:rPr>
        <w:t>Государственное бюджетное учреждение здравоохранения Калининградской области «Родильный дом Калининградской области № 4»</w:t>
      </w:r>
      <w:r w:rsidRPr="007F16E4">
        <w:rPr>
          <w:rFonts w:ascii="Times New Roman" w:hAnsi="Times New Roman"/>
          <w:spacing w:val="-4"/>
          <w:sz w:val="16"/>
        </w:rPr>
        <w:t>,  именуемое в дальнейшем «Исполни</w:t>
      </w:r>
      <w:r w:rsidRPr="007F16E4">
        <w:rPr>
          <w:rFonts w:ascii="Times New Roman" w:hAnsi="Times New Roman"/>
          <w:spacing w:val="-3"/>
          <w:sz w:val="16"/>
        </w:rPr>
        <w:t xml:space="preserve">тель», в лице </w:t>
      </w:r>
      <w:r w:rsidR="00E55747">
        <w:rPr>
          <w:rFonts w:ascii="Times New Roman" w:hAnsi="Times New Roman"/>
          <w:spacing w:val="-3"/>
          <w:sz w:val="16"/>
        </w:rPr>
        <w:t xml:space="preserve">главного врача </w:t>
      </w:r>
      <w:proofErr w:type="spellStart"/>
      <w:r w:rsidR="00FE3DD7">
        <w:rPr>
          <w:rFonts w:ascii="Times New Roman" w:hAnsi="Times New Roman"/>
          <w:spacing w:val="-3"/>
          <w:sz w:val="16"/>
        </w:rPr>
        <w:t>Седнева</w:t>
      </w:r>
      <w:proofErr w:type="spellEnd"/>
      <w:r w:rsidR="00FE3DD7">
        <w:rPr>
          <w:rFonts w:ascii="Times New Roman" w:hAnsi="Times New Roman"/>
          <w:spacing w:val="-3"/>
          <w:sz w:val="16"/>
        </w:rPr>
        <w:t xml:space="preserve"> О.В.</w:t>
      </w:r>
      <w:r w:rsidRPr="007F16E4">
        <w:rPr>
          <w:rFonts w:ascii="Times New Roman" w:hAnsi="Times New Roman"/>
          <w:spacing w:val="-3"/>
          <w:sz w:val="16"/>
        </w:rPr>
        <w:t>, действующего  на основании Устава, с одной сто</w:t>
      </w:r>
      <w:r w:rsidRPr="007F16E4">
        <w:rPr>
          <w:rFonts w:ascii="Times New Roman" w:hAnsi="Times New Roman"/>
          <w:sz w:val="16"/>
        </w:rPr>
        <w:t>роны и  (гр.)_________________________________________________________________________________</w:t>
      </w:r>
      <w:r w:rsidR="006F33E0" w:rsidRPr="007F16E4">
        <w:rPr>
          <w:rFonts w:ascii="Times New Roman" w:hAnsi="Times New Roman"/>
          <w:sz w:val="16"/>
          <w:szCs w:val="16"/>
        </w:rPr>
        <w:t>__________</w:t>
      </w:r>
      <w:r w:rsidRPr="007F16E4">
        <w:rPr>
          <w:rFonts w:ascii="Times New Roman" w:hAnsi="Times New Roman"/>
          <w:sz w:val="16"/>
        </w:rPr>
        <w:t xml:space="preserve">  </w:t>
      </w:r>
      <w:r w:rsidRPr="007F16E4">
        <w:rPr>
          <w:rFonts w:ascii="Times New Roman" w:hAnsi="Times New Roman"/>
          <w:spacing w:val="-3"/>
          <w:sz w:val="16"/>
        </w:rPr>
        <w:t>именуемый в дальнейшем «Пациент», вместе именуемые «Стороны», с другой стороны, заключили настоящий Договор о ни</w:t>
      </w:r>
      <w:r w:rsidRPr="007F16E4">
        <w:rPr>
          <w:rFonts w:ascii="Times New Roman" w:hAnsi="Times New Roman"/>
          <w:spacing w:val="-13"/>
          <w:sz w:val="16"/>
        </w:rPr>
        <w:t>жеследующем:</w:t>
      </w:r>
    </w:p>
    <w:p w:rsidR="008C5BD7" w:rsidRPr="007F16E4" w:rsidRDefault="008C5BD7" w:rsidP="008C5BD7">
      <w:pPr>
        <w:shd w:val="clear" w:color="auto" w:fill="FFFFFF"/>
        <w:spacing w:after="0" w:line="240" w:lineRule="auto"/>
        <w:jc w:val="both"/>
        <w:rPr>
          <w:rFonts w:ascii="Times New Roman" w:hAnsi="Times New Roman"/>
          <w:b/>
          <w:spacing w:val="-3"/>
          <w:sz w:val="16"/>
        </w:rPr>
      </w:pPr>
      <w:r w:rsidRPr="007F16E4">
        <w:rPr>
          <w:rFonts w:ascii="Times New Roman" w:hAnsi="Times New Roman"/>
          <w:b/>
          <w:spacing w:val="-3"/>
          <w:sz w:val="16"/>
        </w:rPr>
        <w:t>1.СВЕДЕНИЯ О СТОРОНАХ ДОГОВОРА</w:t>
      </w:r>
    </w:p>
    <w:p w:rsidR="008C5BD7" w:rsidRPr="007F16E4" w:rsidRDefault="008C5BD7" w:rsidP="008C5BD7">
      <w:pPr>
        <w:shd w:val="clear" w:color="auto" w:fill="FFFFFF"/>
        <w:spacing w:after="0" w:line="240" w:lineRule="auto"/>
        <w:jc w:val="both"/>
        <w:rPr>
          <w:rFonts w:ascii="Times New Roman" w:hAnsi="Times New Roman"/>
          <w:b/>
          <w:spacing w:val="-3"/>
          <w:sz w:val="16"/>
        </w:rPr>
      </w:pPr>
      <w:r w:rsidRPr="007F16E4">
        <w:rPr>
          <w:rFonts w:ascii="Times New Roman" w:hAnsi="Times New Roman"/>
          <w:spacing w:val="-3"/>
          <w:sz w:val="16"/>
        </w:rPr>
        <w:t xml:space="preserve">1.1. </w:t>
      </w:r>
      <w:r w:rsidRPr="007F16E4">
        <w:rPr>
          <w:rFonts w:ascii="Times New Roman" w:hAnsi="Times New Roman"/>
          <w:b/>
          <w:spacing w:val="-3"/>
          <w:sz w:val="16"/>
        </w:rPr>
        <w:t>Сведения об Исполнителе:</w:t>
      </w:r>
    </w:p>
    <w:p w:rsidR="008C5BD7" w:rsidRPr="007F16E4" w:rsidRDefault="008C5BD7" w:rsidP="008C5BD7">
      <w:pPr>
        <w:shd w:val="clear" w:color="auto" w:fill="FFFFFF"/>
        <w:spacing w:after="0" w:line="240" w:lineRule="auto"/>
        <w:jc w:val="both"/>
        <w:rPr>
          <w:rFonts w:ascii="Times New Roman" w:hAnsi="Times New Roman"/>
          <w:sz w:val="16"/>
        </w:rPr>
      </w:pPr>
      <w:r w:rsidRPr="007F16E4">
        <w:rPr>
          <w:rFonts w:ascii="Times New Roman" w:hAnsi="Times New Roman"/>
          <w:spacing w:val="-3"/>
          <w:sz w:val="16"/>
        </w:rPr>
        <w:t>1.1.1.</w:t>
      </w:r>
      <w:r w:rsidRPr="007F16E4">
        <w:rPr>
          <w:rFonts w:ascii="Times New Roman" w:hAnsi="Times New Roman"/>
          <w:sz w:val="16"/>
        </w:rPr>
        <w:t xml:space="preserve"> Государственное бюджетное учреждение здравоохранения Калининградской области «Родильный дом Калининградской области № 4».</w:t>
      </w:r>
    </w:p>
    <w:p w:rsidR="008C5BD7" w:rsidRPr="007F16E4" w:rsidRDefault="008C5BD7" w:rsidP="008C5BD7">
      <w:pPr>
        <w:shd w:val="clear" w:color="auto" w:fill="FFFFFF"/>
        <w:spacing w:after="0" w:line="240" w:lineRule="auto"/>
        <w:jc w:val="both"/>
        <w:rPr>
          <w:rFonts w:ascii="Times New Roman" w:hAnsi="Times New Roman"/>
          <w:sz w:val="16"/>
        </w:rPr>
      </w:pPr>
      <w:r w:rsidRPr="007F16E4">
        <w:rPr>
          <w:rFonts w:ascii="Times New Roman" w:hAnsi="Times New Roman"/>
          <w:sz w:val="16"/>
        </w:rPr>
        <w:t>1.1.2. Адрес места нахождения: г.Калининград, ул.Чайковского, д.49/51; г.Калининград, ул.Тенистая аллея, д.13-19; г.Калининград, ул. Ч</w:t>
      </w:r>
      <w:r w:rsidR="00343372">
        <w:rPr>
          <w:rFonts w:ascii="Times New Roman" w:hAnsi="Times New Roman"/>
          <w:sz w:val="16"/>
        </w:rPr>
        <w:t>екистов 41-47/пер. Щорса, д.2-4; г.Калининград, ул. Пионерская, д.1-7.</w:t>
      </w:r>
    </w:p>
    <w:p w:rsidR="008C5BD7" w:rsidRPr="007F16E4" w:rsidRDefault="008C5BD7" w:rsidP="008C5BD7">
      <w:pPr>
        <w:shd w:val="clear" w:color="auto" w:fill="FFFFFF"/>
        <w:spacing w:after="0" w:line="240" w:lineRule="auto"/>
        <w:jc w:val="both"/>
        <w:rPr>
          <w:rFonts w:ascii="Times New Roman" w:hAnsi="Times New Roman"/>
          <w:sz w:val="16"/>
        </w:rPr>
      </w:pPr>
      <w:r w:rsidRPr="007F16E4">
        <w:rPr>
          <w:rFonts w:ascii="Times New Roman" w:hAnsi="Times New Roman"/>
          <w:sz w:val="16"/>
        </w:rPr>
        <w:t xml:space="preserve">1.1.3.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серия 39 № 000146710 от 06.11.2002, выдано </w:t>
      </w:r>
      <w:r w:rsidRPr="007F16E4">
        <w:rPr>
          <w:rFonts w:ascii="Times New Roman" w:hAnsi="Times New Roman"/>
          <w:spacing w:val="-3"/>
          <w:sz w:val="16"/>
        </w:rPr>
        <w:t>ИМНС России по Центральному району г.Калининграда.</w:t>
      </w:r>
    </w:p>
    <w:p w:rsidR="008C5BD7" w:rsidRPr="007F16E4" w:rsidRDefault="008C5BD7" w:rsidP="008C5BD7">
      <w:pPr>
        <w:shd w:val="clear" w:color="auto" w:fill="FFFFFF"/>
        <w:spacing w:after="0" w:line="240" w:lineRule="auto"/>
        <w:jc w:val="both"/>
        <w:rPr>
          <w:rFonts w:ascii="Times New Roman" w:hAnsi="Times New Roman"/>
          <w:spacing w:val="-3"/>
          <w:sz w:val="16"/>
        </w:rPr>
      </w:pPr>
      <w:r w:rsidRPr="007F16E4">
        <w:rPr>
          <w:rFonts w:ascii="Times New Roman" w:hAnsi="Times New Roman"/>
          <w:spacing w:val="-3"/>
          <w:sz w:val="16"/>
        </w:rPr>
        <w:t xml:space="preserve"> 1.1.4.Лицензия на право осуществления медицинско</w:t>
      </w:r>
      <w:r w:rsidR="00C06AB1">
        <w:rPr>
          <w:rFonts w:ascii="Times New Roman" w:hAnsi="Times New Roman"/>
          <w:spacing w:val="-3"/>
          <w:sz w:val="16"/>
        </w:rPr>
        <w:t>й деятельности № ЛО-39-01-001</w:t>
      </w:r>
      <w:r w:rsidR="006B7485">
        <w:rPr>
          <w:rFonts w:ascii="Times New Roman" w:hAnsi="Times New Roman"/>
          <w:spacing w:val="-3"/>
          <w:sz w:val="16"/>
        </w:rPr>
        <w:t>936</w:t>
      </w:r>
      <w:r w:rsidR="00C06AB1">
        <w:rPr>
          <w:rFonts w:ascii="Times New Roman" w:hAnsi="Times New Roman"/>
          <w:spacing w:val="-3"/>
          <w:sz w:val="16"/>
        </w:rPr>
        <w:t xml:space="preserve"> от </w:t>
      </w:r>
      <w:r w:rsidR="006B7485">
        <w:rPr>
          <w:rFonts w:ascii="Times New Roman" w:hAnsi="Times New Roman"/>
          <w:spacing w:val="-3"/>
          <w:sz w:val="16"/>
        </w:rPr>
        <w:t>15</w:t>
      </w:r>
      <w:r w:rsidR="00C06AB1">
        <w:rPr>
          <w:rFonts w:ascii="Times New Roman" w:hAnsi="Times New Roman"/>
          <w:spacing w:val="-3"/>
          <w:sz w:val="16"/>
        </w:rPr>
        <w:t>.</w:t>
      </w:r>
      <w:r w:rsidR="006B7485">
        <w:rPr>
          <w:rFonts w:ascii="Times New Roman" w:hAnsi="Times New Roman"/>
          <w:spacing w:val="-3"/>
          <w:sz w:val="16"/>
        </w:rPr>
        <w:t>06</w:t>
      </w:r>
      <w:r w:rsidR="00C06AB1">
        <w:rPr>
          <w:rFonts w:ascii="Times New Roman" w:hAnsi="Times New Roman"/>
          <w:spacing w:val="-3"/>
          <w:sz w:val="16"/>
        </w:rPr>
        <w:t>.201</w:t>
      </w:r>
      <w:r w:rsidR="006B7485">
        <w:rPr>
          <w:rFonts w:ascii="Times New Roman" w:hAnsi="Times New Roman"/>
          <w:spacing w:val="-3"/>
          <w:sz w:val="16"/>
        </w:rPr>
        <w:t>8</w:t>
      </w:r>
      <w:r w:rsidRPr="007F16E4">
        <w:rPr>
          <w:rFonts w:ascii="Times New Roman" w:hAnsi="Times New Roman"/>
          <w:spacing w:val="-3"/>
          <w:sz w:val="16"/>
        </w:rPr>
        <w:t xml:space="preserve"> г.</w:t>
      </w:r>
      <w:r w:rsidRPr="007F16E4">
        <w:rPr>
          <w:rFonts w:ascii="Times New Roman" w:hAnsi="Times New Roman"/>
          <w:spacing w:val="-4"/>
          <w:sz w:val="16"/>
        </w:rPr>
        <w:t xml:space="preserve"> бессрочно</w:t>
      </w:r>
      <w:r w:rsidRPr="007F16E4">
        <w:rPr>
          <w:rFonts w:ascii="Times New Roman" w:hAnsi="Times New Roman"/>
          <w:spacing w:val="-3"/>
          <w:sz w:val="16"/>
        </w:rPr>
        <w:t xml:space="preserve">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00FC3906">
        <w:rPr>
          <w:rFonts w:ascii="Times New Roman" w:hAnsi="Times New Roman"/>
          <w:spacing w:val="-3"/>
          <w:sz w:val="16"/>
        </w:rPr>
        <w:t xml:space="preserve"> и искусственного прерывания беременности</w:t>
      </w:r>
      <w:r w:rsidRPr="007F16E4">
        <w:rPr>
          <w:rFonts w:ascii="Times New Roman" w:hAnsi="Times New Roman"/>
          <w:spacing w:val="-3"/>
          <w:sz w:val="16"/>
        </w:rPr>
        <w:t>); анестезиологии и реаниматологии; диетологии; клинической лабораторной диагностике; лабораторной диагностике; лечебной физкультуре; медицинской статистике; неонатологии; операционному делу; операционному делу; организации здравоохранения и общественному здоровью; организации сестринского дела; сестринскому делу, сестринскому делу в педиатрии; терапии; трансфузиологии; ультразвуковой диагностике; физиотерапии. При проведении медицинских экспертиз по: экспертизе качества медицинской помощи; экспертизе временной нетрудоспособности. При оказании первичной доврачебной медико-санитарной помощи в амбулаторных условиях по: акушерскому делу; анестезиологии и реаниматологии; лечебной физкультуре; операционному делу; организации сестринского дела; рентгенологии; сестринскому делу; стоматологии; физиотерапии. При оказании первичной медико-санитарной помощи в амбулаторных условиях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00FC3906">
        <w:rPr>
          <w:rFonts w:ascii="Times New Roman" w:hAnsi="Times New Roman"/>
          <w:spacing w:val="-3"/>
          <w:sz w:val="16"/>
        </w:rPr>
        <w:t xml:space="preserve"> и искусственного прерывания беременности</w:t>
      </w:r>
      <w:r w:rsidRPr="007F16E4">
        <w:rPr>
          <w:rFonts w:ascii="Times New Roman" w:hAnsi="Times New Roman"/>
          <w:spacing w:val="-3"/>
          <w:sz w:val="16"/>
        </w:rPr>
        <w:t>); анестезиологии и реаниматологии; лечебной физкультуре; организации здравоохранения и общественному здоровью; стоматологии общей практики; стоматологии ортопедической; стоматологии терапевтической; ультразвуковой диагностике.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00FC3906">
        <w:rPr>
          <w:rFonts w:ascii="Times New Roman" w:hAnsi="Times New Roman"/>
          <w:spacing w:val="-3"/>
          <w:sz w:val="16"/>
        </w:rPr>
        <w:t xml:space="preserve"> и искусственного прерывания беременности)</w:t>
      </w:r>
      <w:r w:rsidRPr="007F16E4">
        <w:rPr>
          <w:rFonts w:ascii="Times New Roman" w:hAnsi="Times New Roman"/>
          <w:spacing w:val="-3"/>
          <w:sz w:val="16"/>
        </w:rPr>
        <w:t xml:space="preserve">; анестезиологии и реаниматологии; организации здравоохранения и общественному здоровью),  выдана  </w:t>
      </w:r>
      <w:r w:rsidR="00373EC5">
        <w:rPr>
          <w:rFonts w:ascii="Times New Roman" w:hAnsi="Times New Roman"/>
          <w:spacing w:val="-3"/>
          <w:sz w:val="16"/>
        </w:rPr>
        <w:t xml:space="preserve">Министерством здравоохранения </w:t>
      </w:r>
      <w:r w:rsidRPr="007F16E4">
        <w:rPr>
          <w:rFonts w:ascii="Times New Roman" w:hAnsi="Times New Roman"/>
          <w:spacing w:val="-3"/>
          <w:sz w:val="16"/>
        </w:rPr>
        <w:t xml:space="preserve"> Калининградской области </w:t>
      </w:r>
      <w:proofErr w:type="spellStart"/>
      <w:r w:rsidRPr="007F16E4">
        <w:rPr>
          <w:rFonts w:ascii="Times New Roman" w:hAnsi="Times New Roman"/>
          <w:spacing w:val="-3"/>
          <w:sz w:val="16"/>
        </w:rPr>
        <w:t>г.Калининград</w:t>
      </w:r>
      <w:proofErr w:type="spellEnd"/>
      <w:r w:rsidRPr="007F16E4">
        <w:rPr>
          <w:rFonts w:ascii="Times New Roman" w:hAnsi="Times New Roman"/>
          <w:spacing w:val="-3"/>
          <w:sz w:val="16"/>
        </w:rPr>
        <w:t>, пр-т Московский, 95, тел. 46-53-10.</w:t>
      </w:r>
    </w:p>
    <w:p w:rsidR="008C5BD7" w:rsidRPr="007F16E4" w:rsidRDefault="008C5BD7" w:rsidP="008C5BD7">
      <w:pPr>
        <w:shd w:val="clear" w:color="auto" w:fill="FFFFFF"/>
        <w:spacing w:after="0" w:line="240" w:lineRule="auto"/>
        <w:jc w:val="both"/>
        <w:rPr>
          <w:rFonts w:ascii="Times New Roman" w:hAnsi="Times New Roman"/>
          <w:spacing w:val="-4"/>
          <w:sz w:val="16"/>
        </w:rPr>
      </w:pPr>
      <w:r w:rsidRPr="007F16E4">
        <w:rPr>
          <w:rFonts w:ascii="Times New Roman" w:hAnsi="Times New Roman"/>
          <w:spacing w:val="-3"/>
          <w:sz w:val="16"/>
        </w:rPr>
        <w:t xml:space="preserve">1.2. </w:t>
      </w:r>
      <w:r w:rsidRPr="007F16E4">
        <w:rPr>
          <w:rFonts w:ascii="Times New Roman" w:hAnsi="Times New Roman"/>
          <w:b/>
          <w:spacing w:val="-3"/>
          <w:sz w:val="16"/>
        </w:rPr>
        <w:t>Сведения о потребителе:</w:t>
      </w:r>
      <w:r w:rsidRPr="007F16E4">
        <w:rPr>
          <w:rFonts w:ascii="Times New Roman" w:hAnsi="Times New Roman"/>
          <w:spacing w:val="-4"/>
          <w:sz w:val="16"/>
        </w:rPr>
        <w:t xml:space="preserve"> </w:t>
      </w:r>
    </w:p>
    <w:p w:rsidR="008C5BD7" w:rsidRPr="007F16E4" w:rsidRDefault="008C5BD7" w:rsidP="008C5BD7">
      <w:pPr>
        <w:shd w:val="clear" w:color="auto" w:fill="FFFFFF"/>
        <w:spacing w:after="0" w:line="240" w:lineRule="auto"/>
        <w:jc w:val="both"/>
        <w:rPr>
          <w:rFonts w:ascii="Times New Roman" w:hAnsi="Times New Roman"/>
          <w:spacing w:val="-4"/>
          <w:sz w:val="16"/>
        </w:rPr>
      </w:pPr>
      <w:r w:rsidRPr="007F16E4">
        <w:rPr>
          <w:rFonts w:ascii="Times New Roman" w:hAnsi="Times New Roman"/>
          <w:spacing w:val="-4"/>
          <w:sz w:val="16"/>
        </w:rPr>
        <w:t xml:space="preserve">1.2.1. Фамилия, имя и отчество (если имеется), адрес места жительства и телефон </w:t>
      </w:r>
      <w:r w:rsidR="00A0105B">
        <w:rPr>
          <w:rFonts w:ascii="Times New Roman" w:hAnsi="Times New Roman"/>
          <w:spacing w:val="-4"/>
          <w:sz w:val="16"/>
        </w:rPr>
        <w:t>Пациента</w:t>
      </w:r>
      <w:r w:rsidRPr="007F16E4">
        <w:rPr>
          <w:rFonts w:ascii="Times New Roman" w:hAnsi="Times New Roman"/>
          <w:spacing w:val="-4"/>
          <w:sz w:val="16"/>
        </w:rPr>
        <w:t xml:space="preserve"> (законного представителя)</w:t>
      </w:r>
    </w:p>
    <w:p w:rsidR="008C5BD7" w:rsidRPr="007F16E4" w:rsidRDefault="008C5BD7" w:rsidP="008C5BD7">
      <w:pPr>
        <w:shd w:val="clear" w:color="auto" w:fill="FFFFFF"/>
        <w:spacing w:after="0" w:line="240" w:lineRule="auto"/>
        <w:jc w:val="both"/>
        <w:rPr>
          <w:rFonts w:ascii="Times New Roman" w:hAnsi="Times New Roman"/>
          <w:spacing w:val="-13"/>
          <w:sz w:val="16"/>
        </w:rPr>
      </w:pPr>
      <w:r w:rsidRPr="007F16E4">
        <w:rPr>
          <w:rFonts w:ascii="Times New Roman" w:hAnsi="Times New Roman"/>
          <w:spacing w:val="-4"/>
          <w:sz w:val="16"/>
        </w:rPr>
        <w:t>____________________________________________________________________________________</w:t>
      </w:r>
      <w:r w:rsidR="006F33E0" w:rsidRPr="007F16E4">
        <w:rPr>
          <w:rFonts w:ascii="Times New Roman" w:hAnsi="Times New Roman"/>
          <w:spacing w:val="-4"/>
          <w:sz w:val="16"/>
          <w:szCs w:val="16"/>
        </w:rPr>
        <w:t>_____________</w:t>
      </w:r>
      <w:r w:rsidR="007F16E4">
        <w:rPr>
          <w:rFonts w:ascii="Times New Roman" w:hAnsi="Times New Roman"/>
          <w:spacing w:val="-4"/>
          <w:sz w:val="16"/>
          <w:szCs w:val="16"/>
        </w:rPr>
        <w:t>_______________________________________</w:t>
      </w:r>
    </w:p>
    <w:p w:rsidR="008C5BD7" w:rsidRPr="007F16E4" w:rsidRDefault="008C5BD7" w:rsidP="008C5BD7">
      <w:pPr>
        <w:shd w:val="clear" w:color="auto" w:fill="FFFFFF"/>
        <w:tabs>
          <w:tab w:val="left" w:pos="360"/>
        </w:tabs>
        <w:spacing w:after="0" w:line="240" w:lineRule="auto"/>
        <w:jc w:val="both"/>
        <w:rPr>
          <w:rFonts w:ascii="Times New Roman" w:hAnsi="Times New Roman"/>
          <w:b/>
          <w:spacing w:val="-13"/>
          <w:sz w:val="16"/>
        </w:rPr>
      </w:pPr>
      <w:r w:rsidRPr="007F16E4">
        <w:rPr>
          <w:rFonts w:ascii="Times New Roman" w:hAnsi="Times New Roman"/>
          <w:b/>
          <w:spacing w:val="-13"/>
          <w:sz w:val="16"/>
        </w:rPr>
        <w:t>____________________________________________________________________</w:t>
      </w:r>
      <w:r w:rsidR="006F33E0" w:rsidRPr="007F16E4">
        <w:rPr>
          <w:rFonts w:ascii="Times New Roman" w:hAnsi="Times New Roman"/>
          <w:b/>
          <w:spacing w:val="-13"/>
          <w:sz w:val="16"/>
        </w:rPr>
        <w:t>_______________________</w:t>
      </w:r>
      <w:r w:rsidR="006F33E0" w:rsidRPr="007F16E4">
        <w:rPr>
          <w:rFonts w:ascii="Times New Roman" w:hAnsi="Times New Roman"/>
          <w:b/>
          <w:spacing w:val="-13"/>
          <w:sz w:val="16"/>
          <w:szCs w:val="16"/>
        </w:rPr>
        <w:t>_______________</w:t>
      </w:r>
      <w:r w:rsidR="007F16E4">
        <w:rPr>
          <w:rFonts w:ascii="Times New Roman" w:hAnsi="Times New Roman"/>
          <w:b/>
          <w:spacing w:val="-13"/>
          <w:sz w:val="16"/>
          <w:szCs w:val="16"/>
        </w:rPr>
        <w:t>________________________________________________</w:t>
      </w:r>
    </w:p>
    <w:p w:rsidR="008C5BD7" w:rsidRPr="007F16E4" w:rsidRDefault="008C5BD7" w:rsidP="008C5BD7">
      <w:pPr>
        <w:shd w:val="clear" w:color="auto" w:fill="FFFFFF"/>
        <w:tabs>
          <w:tab w:val="left" w:pos="360"/>
        </w:tabs>
        <w:spacing w:after="0" w:line="240" w:lineRule="auto"/>
        <w:rPr>
          <w:rFonts w:ascii="Times New Roman" w:hAnsi="Times New Roman"/>
          <w:b/>
          <w:spacing w:val="-13"/>
          <w:sz w:val="16"/>
        </w:rPr>
      </w:pPr>
      <w:r w:rsidRPr="007F16E4">
        <w:rPr>
          <w:rFonts w:ascii="Times New Roman" w:hAnsi="Times New Roman"/>
          <w:b/>
          <w:spacing w:val="-13"/>
          <w:sz w:val="16"/>
        </w:rPr>
        <w:t>2.ПРЕДМЕТ ДОГОВОРА</w:t>
      </w:r>
    </w:p>
    <w:p w:rsidR="008C5BD7" w:rsidRPr="007F16E4" w:rsidRDefault="008C5BD7" w:rsidP="008C5BD7">
      <w:pPr>
        <w:shd w:val="clear" w:color="auto" w:fill="FFFFFF"/>
        <w:tabs>
          <w:tab w:val="left" w:pos="900"/>
        </w:tabs>
        <w:spacing w:after="0" w:line="240" w:lineRule="auto"/>
        <w:jc w:val="both"/>
        <w:rPr>
          <w:rFonts w:ascii="Times New Roman" w:hAnsi="Times New Roman"/>
          <w:spacing w:val="-13"/>
          <w:sz w:val="16"/>
        </w:rPr>
      </w:pPr>
      <w:r w:rsidRPr="007F16E4">
        <w:rPr>
          <w:rFonts w:ascii="Times New Roman" w:hAnsi="Times New Roman"/>
          <w:spacing w:val="-13"/>
          <w:sz w:val="16"/>
        </w:rPr>
        <w:t xml:space="preserve">2.1. Исполнитель  берет  на  себя  обязательство  оказать   Пациенту по его желанию  и сверх Государственных программ оказания бесплатной медицинской помощи следующие платные медицинские услуги: _____________________________________________________________________________________________________________________________________________________________________________________________________________________________, (далее - Услуги), отвечающие требованиям, предъявляемым  к  методам диагностики, профилактики и лечения,  разрешенным  на  территории  РФ,  а  Пациент  обязуется оплатить их в порядке и размере, установленных настоящим Договором. Перечень услуг может быть </w:t>
      </w:r>
      <w:proofErr w:type="gramStart"/>
      <w:r w:rsidRPr="007F16E4">
        <w:rPr>
          <w:rFonts w:ascii="Times New Roman" w:hAnsi="Times New Roman"/>
          <w:spacing w:val="-13"/>
          <w:sz w:val="16"/>
        </w:rPr>
        <w:t>оформлен  в</w:t>
      </w:r>
      <w:proofErr w:type="gramEnd"/>
      <w:r w:rsidRPr="007F16E4">
        <w:rPr>
          <w:rFonts w:ascii="Times New Roman" w:hAnsi="Times New Roman"/>
          <w:spacing w:val="-13"/>
          <w:sz w:val="16"/>
        </w:rPr>
        <w:t xml:space="preserve"> виде приложения к договору, являющимся неотъемлемой частью  настоящего Договора.</w:t>
      </w:r>
    </w:p>
    <w:p w:rsidR="008C5BD7" w:rsidRPr="007F16E4" w:rsidRDefault="008C5BD7" w:rsidP="008C5BD7">
      <w:pPr>
        <w:shd w:val="clear" w:color="auto" w:fill="FFFFFF"/>
        <w:tabs>
          <w:tab w:val="left" w:pos="900"/>
        </w:tabs>
        <w:spacing w:after="0" w:line="240" w:lineRule="auto"/>
        <w:jc w:val="both"/>
        <w:rPr>
          <w:rFonts w:ascii="Times New Roman" w:hAnsi="Times New Roman"/>
          <w:spacing w:val="-13"/>
          <w:sz w:val="16"/>
        </w:rPr>
      </w:pPr>
      <w:r w:rsidRPr="007F16E4">
        <w:rPr>
          <w:rFonts w:ascii="Times New Roman" w:hAnsi="Times New Roman"/>
          <w:spacing w:val="-13"/>
          <w:sz w:val="16"/>
        </w:rPr>
        <w:t>2.2.  При заключении Договора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о платных медицинских услугах, содержащая следующие сведения:</w:t>
      </w:r>
    </w:p>
    <w:p w:rsidR="008C5BD7" w:rsidRPr="007F16E4" w:rsidRDefault="008C5BD7" w:rsidP="008C5BD7">
      <w:pPr>
        <w:shd w:val="clear" w:color="auto" w:fill="FFFFFF"/>
        <w:tabs>
          <w:tab w:val="left" w:pos="900"/>
        </w:tabs>
        <w:spacing w:after="0" w:line="240" w:lineRule="auto"/>
        <w:jc w:val="both"/>
        <w:rPr>
          <w:rFonts w:ascii="Times New Roman" w:hAnsi="Times New Roman"/>
          <w:spacing w:val="-13"/>
          <w:sz w:val="16"/>
        </w:rPr>
      </w:pPr>
      <w:r w:rsidRPr="007F16E4">
        <w:rPr>
          <w:rFonts w:ascii="Times New Roman" w:hAnsi="Times New Roman"/>
          <w:spacing w:val="-13"/>
          <w:sz w:val="16"/>
        </w:rPr>
        <w:t>- порядки оказания медицинской помощи, применяемые при предоставлении платных медицинских услуг;</w:t>
      </w:r>
    </w:p>
    <w:p w:rsidR="008C5BD7" w:rsidRPr="007F16E4" w:rsidRDefault="008C5BD7" w:rsidP="008C5BD7">
      <w:pPr>
        <w:shd w:val="clear" w:color="auto" w:fill="FFFFFF"/>
        <w:tabs>
          <w:tab w:val="left" w:pos="900"/>
        </w:tabs>
        <w:spacing w:after="0" w:line="240" w:lineRule="auto"/>
        <w:jc w:val="both"/>
        <w:rPr>
          <w:rFonts w:ascii="Times New Roman" w:hAnsi="Times New Roman"/>
          <w:spacing w:val="-13"/>
          <w:sz w:val="16"/>
        </w:rPr>
      </w:pPr>
      <w:r w:rsidRPr="007F16E4">
        <w:rPr>
          <w:rFonts w:ascii="Times New Roman" w:hAnsi="Times New Roman"/>
          <w:spacing w:val="-13"/>
          <w:sz w:val="1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C5BD7" w:rsidRPr="007F16E4" w:rsidRDefault="008C5BD7" w:rsidP="008C5BD7">
      <w:pPr>
        <w:shd w:val="clear" w:color="auto" w:fill="FFFFFF"/>
        <w:tabs>
          <w:tab w:val="left" w:pos="900"/>
        </w:tabs>
        <w:spacing w:after="0" w:line="240" w:lineRule="auto"/>
        <w:jc w:val="both"/>
        <w:rPr>
          <w:rFonts w:ascii="Times New Roman" w:hAnsi="Times New Roman"/>
          <w:spacing w:val="-13"/>
          <w:sz w:val="16"/>
        </w:rPr>
      </w:pPr>
      <w:r w:rsidRPr="007F16E4">
        <w:rPr>
          <w:rFonts w:ascii="Times New Roman" w:hAnsi="Times New Roman"/>
          <w:spacing w:val="-13"/>
          <w:sz w:val="16"/>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C5BD7" w:rsidRPr="007F16E4" w:rsidRDefault="008C5BD7" w:rsidP="008C5BD7">
      <w:pPr>
        <w:spacing w:after="0" w:line="240" w:lineRule="auto"/>
        <w:rPr>
          <w:rFonts w:ascii="Times New Roman" w:hAnsi="Times New Roman"/>
          <w:b/>
          <w:spacing w:val="-13"/>
          <w:sz w:val="16"/>
        </w:rPr>
      </w:pPr>
      <w:r w:rsidRPr="007F16E4">
        <w:rPr>
          <w:rFonts w:ascii="Times New Roman" w:hAnsi="Times New Roman"/>
          <w:b/>
          <w:spacing w:val="-13"/>
          <w:sz w:val="16"/>
        </w:rPr>
        <w:t>3.СТОИМОСТЬ ПЛАТНЫХ МЕДИЦИНСКИХ УСЛУГ, СРОКИ И ПОРЯДОК ИХ ОПЛАТЫ.</w:t>
      </w:r>
    </w:p>
    <w:p w:rsidR="008C5BD7" w:rsidRPr="007F16E4" w:rsidRDefault="008C5BD7" w:rsidP="008C5BD7">
      <w:pPr>
        <w:spacing w:after="0" w:line="240" w:lineRule="auto"/>
        <w:rPr>
          <w:rFonts w:ascii="Times New Roman" w:hAnsi="Times New Roman"/>
          <w:sz w:val="16"/>
        </w:rPr>
      </w:pPr>
      <w:r w:rsidRPr="007F16E4">
        <w:rPr>
          <w:rFonts w:ascii="Times New Roman" w:hAnsi="Times New Roman"/>
          <w:sz w:val="16"/>
        </w:rPr>
        <w:t xml:space="preserve"> 3.1. Стоимость Услуг(и), указанных по настоящему Договору, устанавливается  действующим  прейскурантом  и  составляет </w:t>
      </w:r>
      <w:r w:rsidR="006F33E0" w:rsidRPr="007F16E4">
        <w:rPr>
          <w:rFonts w:ascii="Times New Roman" w:hAnsi="Times New Roman"/>
          <w:sz w:val="16"/>
          <w:szCs w:val="16"/>
        </w:rPr>
        <w:t>_____________</w:t>
      </w:r>
      <w:r w:rsidRPr="007F16E4">
        <w:rPr>
          <w:rFonts w:ascii="Times New Roman" w:hAnsi="Times New Roman"/>
          <w:sz w:val="16"/>
        </w:rPr>
        <w:t>_______________________________________________________</w:t>
      </w:r>
      <w:r w:rsidR="007F16E4">
        <w:rPr>
          <w:rFonts w:ascii="Times New Roman" w:hAnsi="Times New Roman"/>
          <w:sz w:val="16"/>
        </w:rPr>
        <w:t>______________________________________________________________</w:t>
      </w:r>
      <w:r w:rsidRPr="007F16E4">
        <w:rPr>
          <w:rFonts w:ascii="Times New Roman" w:hAnsi="Times New Roman"/>
          <w:sz w:val="16"/>
        </w:rPr>
        <w:t xml:space="preserve"> ______________________________________________________________________________ рублей.</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3.2. Оплата Услуг осуществляется Пациентом в </w:t>
      </w:r>
      <w:proofErr w:type="gramStart"/>
      <w:r w:rsidRPr="007F16E4">
        <w:rPr>
          <w:rFonts w:ascii="Times New Roman" w:hAnsi="Times New Roman"/>
          <w:sz w:val="16"/>
        </w:rPr>
        <w:t>порядке  100</w:t>
      </w:r>
      <w:proofErr w:type="gramEnd"/>
      <w:r w:rsidRPr="007F16E4">
        <w:rPr>
          <w:rFonts w:ascii="Times New Roman" w:hAnsi="Times New Roman"/>
          <w:sz w:val="16"/>
        </w:rPr>
        <w:t>-процентной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3.3.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 Данные  изменения  оформляются путем заключения дополнительного соглашения к настоящему Договору.</w:t>
      </w:r>
    </w:p>
    <w:p w:rsidR="008C5BD7" w:rsidRPr="007F16E4" w:rsidRDefault="008C5BD7" w:rsidP="008C5BD7">
      <w:pPr>
        <w:shd w:val="clear" w:color="auto" w:fill="FFFFFF"/>
        <w:spacing w:after="0" w:line="240" w:lineRule="auto"/>
        <w:rPr>
          <w:rFonts w:ascii="Times New Roman" w:hAnsi="Times New Roman"/>
          <w:b/>
          <w:spacing w:val="-3"/>
          <w:sz w:val="16"/>
        </w:rPr>
      </w:pPr>
      <w:r w:rsidRPr="007F16E4">
        <w:rPr>
          <w:rFonts w:ascii="Times New Roman" w:hAnsi="Times New Roman"/>
          <w:b/>
          <w:spacing w:val="-3"/>
          <w:sz w:val="16"/>
        </w:rPr>
        <w:t>4.УСЛОВИЯ ПРЕДОСТАВЛЕНИЯ ПЛАТНЫХ МЕДИЦИНСКИХ УСЛУГ</w:t>
      </w:r>
    </w:p>
    <w:p w:rsidR="008C5BD7" w:rsidRPr="007F16E4" w:rsidRDefault="008C5BD7" w:rsidP="008C5BD7">
      <w:pPr>
        <w:shd w:val="clear" w:color="auto" w:fill="FFFFFF"/>
        <w:spacing w:after="0" w:line="240" w:lineRule="auto"/>
        <w:jc w:val="both"/>
        <w:rPr>
          <w:rFonts w:ascii="Times New Roman" w:hAnsi="Times New Roman"/>
          <w:spacing w:val="-3"/>
          <w:sz w:val="16"/>
        </w:rPr>
      </w:pPr>
      <w:r w:rsidRPr="007F16E4">
        <w:rPr>
          <w:rFonts w:ascii="Times New Roman" w:hAnsi="Times New Roman"/>
          <w:spacing w:val="-3"/>
          <w:sz w:val="16"/>
        </w:rPr>
        <w:t>4.1. Платные медицинские услуги оказываются на основе добровольного волеизъявление Пациента (законного представителя Пациента) приобрести медицинскую услугу на возмездной основе за счет собственных средств.</w:t>
      </w:r>
    </w:p>
    <w:p w:rsidR="008C5BD7" w:rsidRPr="007F16E4" w:rsidRDefault="008C5BD7" w:rsidP="008C5BD7">
      <w:pPr>
        <w:shd w:val="clear" w:color="auto" w:fill="FFFFFF"/>
        <w:spacing w:after="0" w:line="240" w:lineRule="auto"/>
        <w:jc w:val="both"/>
        <w:rPr>
          <w:rFonts w:ascii="Times New Roman" w:hAnsi="Times New Roman"/>
          <w:spacing w:val="-3"/>
          <w:sz w:val="16"/>
        </w:rPr>
      </w:pPr>
      <w:r w:rsidRPr="007F16E4">
        <w:rPr>
          <w:rFonts w:ascii="Times New Roman" w:hAnsi="Times New Roman"/>
          <w:spacing w:val="-3"/>
          <w:sz w:val="16"/>
        </w:rPr>
        <w:t>4.2.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8C5BD7" w:rsidRPr="007F16E4" w:rsidRDefault="008C5BD7" w:rsidP="008C5BD7">
      <w:pPr>
        <w:shd w:val="clear" w:color="auto" w:fill="FFFFFF"/>
        <w:spacing w:after="0" w:line="240" w:lineRule="auto"/>
        <w:rPr>
          <w:rFonts w:ascii="Times New Roman" w:hAnsi="Times New Roman"/>
          <w:b/>
          <w:spacing w:val="-3"/>
          <w:sz w:val="16"/>
        </w:rPr>
      </w:pPr>
      <w:r w:rsidRPr="007F16E4">
        <w:rPr>
          <w:rFonts w:ascii="Times New Roman" w:hAnsi="Times New Roman"/>
          <w:b/>
          <w:spacing w:val="-3"/>
          <w:sz w:val="16"/>
        </w:rPr>
        <w:t>5.ПРАВА И ОБЯЗАННОСТИ СТОРОН</w:t>
      </w:r>
    </w:p>
    <w:p w:rsidR="008C5BD7" w:rsidRPr="007F16E4" w:rsidRDefault="008C5BD7" w:rsidP="008C5BD7">
      <w:pPr>
        <w:shd w:val="clear" w:color="auto" w:fill="FFFFFF"/>
        <w:tabs>
          <w:tab w:val="left" w:pos="900"/>
        </w:tabs>
        <w:spacing w:after="0" w:line="240" w:lineRule="auto"/>
        <w:jc w:val="both"/>
        <w:rPr>
          <w:rFonts w:ascii="Times New Roman" w:hAnsi="Times New Roman"/>
          <w:b/>
          <w:sz w:val="16"/>
          <w:u w:val="single"/>
        </w:rPr>
      </w:pPr>
      <w:r w:rsidRPr="007F16E4">
        <w:rPr>
          <w:rFonts w:ascii="Times New Roman" w:hAnsi="Times New Roman"/>
          <w:b/>
          <w:sz w:val="16"/>
          <w:u w:val="single"/>
        </w:rPr>
        <w:t>5.1. Пациент обязуется:</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5.1.1. оплатить   медицинские   услуги в размере и порядке,  указанным  в п. 3 настоящего Договора;</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5.1.2. до   назначения   оказания Услуг(и) сообщить лечащему врачу (среднему медицинскому </w:t>
      </w:r>
      <w:proofErr w:type="gramStart"/>
      <w:r w:rsidRPr="007F16E4">
        <w:rPr>
          <w:rFonts w:ascii="Times New Roman" w:hAnsi="Times New Roman"/>
          <w:sz w:val="16"/>
        </w:rPr>
        <w:t>персоналу)  все</w:t>
      </w:r>
      <w:proofErr w:type="gramEnd"/>
      <w:r w:rsidRPr="007F16E4">
        <w:rPr>
          <w:rFonts w:ascii="Times New Roman" w:hAnsi="Times New Roman"/>
          <w:sz w:val="16"/>
        </w:rPr>
        <w:t xml:space="preserve">   сведения о наличии  у него других заболеваний,  противопоказаний  к  применению  каких-либо лекарственных средств или процедур;</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5.1.3. выполнять   все   требования медицинского персонала Исполнителя </w:t>
      </w:r>
      <w:proofErr w:type="gramStart"/>
      <w:r w:rsidRPr="007F16E4">
        <w:rPr>
          <w:rFonts w:ascii="Times New Roman" w:hAnsi="Times New Roman"/>
          <w:sz w:val="16"/>
        </w:rPr>
        <w:t>во  время</w:t>
      </w:r>
      <w:proofErr w:type="gramEnd"/>
      <w:r w:rsidRPr="007F16E4">
        <w:rPr>
          <w:rFonts w:ascii="Times New Roman" w:hAnsi="Times New Roman"/>
          <w:sz w:val="16"/>
        </w:rPr>
        <w:t xml:space="preserve"> получения Услуг(и);</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52.1.4. соблюдать график приема врачей-специалистов, внутренний режим нахождения в Учреждении, утвержденный Исполнителем </w:t>
      </w:r>
    </w:p>
    <w:p w:rsidR="008C5BD7" w:rsidRPr="007F16E4" w:rsidRDefault="008C5BD7" w:rsidP="008C5BD7">
      <w:pPr>
        <w:spacing w:after="0" w:line="240" w:lineRule="auto"/>
        <w:rPr>
          <w:rFonts w:ascii="Times New Roman" w:hAnsi="Times New Roman"/>
          <w:b/>
          <w:sz w:val="16"/>
          <w:u w:val="single"/>
        </w:rPr>
      </w:pPr>
      <w:r w:rsidRPr="007F16E4">
        <w:rPr>
          <w:rFonts w:ascii="Times New Roman" w:hAnsi="Times New Roman"/>
          <w:b/>
          <w:sz w:val="16"/>
          <w:u w:val="single"/>
        </w:rPr>
        <w:t>5.2. Пациент имеет право:</w:t>
      </w:r>
    </w:p>
    <w:p w:rsidR="008C5BD7" w:rsidRPr="007F16E4" w:rsidRDefault="008C5BD7" w:rsidP="008C5BD7">
      <w:pPr>
        <w:shd w:val="clear" w:color="auto" w:fill="FFFFFF"/>
        <w:spacing w:after="0" w:line="240" w:lineRule="auto"/>
        <w:jc w:val="both"/>
        <w:rPr>
          <w:rFonts w:ascii="Times New Roman" w:hAnsi="Times New Roman"/>
          <w:sz w:val="16"/>
        </w:rPr>
      </w:pPr>
      <w:r w:rsidRPr="007F16E4">
        <w:rPr>
          <w:rFonts w:ascii="Times New Roman" w:hAnsi="Times New Roman"/>
          <w:sz w:val="16"/>
        </w:rPr>
        <w:t>5.2.1 получать  от  Исполнителя  для  ознакомления в доступной для понимания  и восприятия форме любые сведения о состоянии своего здоровья, данные диагностических обследований, результаты анализов т.д.;</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5.2.2. отказаться   от   получения Услуги (до  момента  начала  ее   оказания) и получить обратно уплаченную сумму с возмещением Исполнителю затрат, связанных  с подготовкой оказания Услуги.</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5.2.3. в любой момент отказаться от оказываемых услуг путем подачи письменного заявления с </w:t>
      </w:r>
      <w:proofErr w:type="gramStart"/>
      <w:r w:rsidRPr="007F16E4">
        <w:rPr>
          <w:rFonts w:ascii="Times New Roman" w:hAnsi="Times New Roman"/>
          <w:sz w:val="16"/>
        </w:rPr>
        <w:t>оплатой  фактически</w:t>
      </w:r>
      <w:proofErr w:type="gramEnd"/>
      <w:r w:rsidRPr="007F16E4">
        <w:rPr>
          <w:rFonts w:ascii="Times New Roman" w:hAnsi="Times New Roman"/>
          <w:sz w:val="16"/>
        </w:rPr>
        <w:t xml:space="preserve"> оказанных услуг;</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5.2.4. предъявить требования о расторжении Договора путем подачи письменного заявления на имя главного врача Учреждения, в случае выявления существенных недостатков в оказанной услуге и возмещении убытков, причиненных ненадлежащим исполнением условий Договора, возмещении ущерба в случае причинения вреда здоровью и жизни в соответствии с действующим законодательством РФ, после комиссионного  разбора случая на уровне главного врача Учреждения.</w:t>
      </w:r>
    </w:p>
    <w:p w:rsidR="008C5BD7" w:rsidRPr="007F16E4" w:rsidRDefault="008C5BD7" w:rsidP="008C5BD7">
      <w:pPr>
        <w:spacing w:after="0" w:line="240" w:lineRule="auto"/>
        <w:rPr>
          <w:rFonts w:ascii="Times New Roman" w:hAnsi="Times New Roman"/>
          <w:b/>
          <w:sz w:val="16"/>
          <w:u w:val="single"/>
        </w:rPr>
      </w:pPr>
      <w:r w:rsidRPr="007F16E4">
        <w:rPr>
          <w:rFonts w:ascii="Times New Roman" w:hAnsi="Times New Roman"/>
          <w:b/>
          <w:sz w:val="16"/>
          <w:u w:val="single"/>
        </w:rPr>
        <w:t>5.3. Исполнитель обязуется:</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5.3.1. оказать   медицинские   услуги     качественно,   в      соответствии   с предусмотренными  медицинскими технологиями  и  в  срок,  указанный  в данном Договоре;</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5.3.2. использовать     в      процессе    лечения    только    лицензированные, запатентованные способы, рекомендованные российской  и  общемировой  медицинской практикой;</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5.3.3. </w:t>
      </w:r>
      <w:proofErr w:type="gramStart"/>
      <w:r w:rsidRPr="007F16E4">
        <w:rPr>
          <w:rFonts w:ascii="Times New Roman" w:hAnsi="Times New Roman"/>
          <w:sz w:val="16"/>
        </w:rPr>
        <w:t>в  случае</w:t>
      </w:r>
      <w:proofErr w:type="gramEnd"/>
      <w:r w:rsidRPr="007F16E4">
        <w:rPr>
          <w:rFonts w:ascii="Times New Roman" w:hAnsi="Times New Roman"/>
          <w:sz w:val="16"/>
        </w:rPr>
        <w:t xml:space="preserve">   отказа пациента от услуг(и) (в соответствии с п. 5.2.2, 5.2.3, 5.2.4., 2.2.5 настоящего Договора)  возместить Пациенту стоимость услуг(и) полностью или частично;</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5.3.4. соблюдать   конфиденциальность   всей информации, касающейся самочувствия  и здоровья Пациента (врачебную тайну);</w:t>
      </w:r>
    </w:p>
    <w:p w:rsidR="008C5BD7" w:rsidRPr="007F16E4" w:rsidRDefault="008C5BD7" w:rsidP="008C5BD7">
      <w:pPr>
        <w:spacing w:after="0" w:line="240" w:lineRule="auto"/>
        <w:jc w:val="both"/>
        <w:rPr>
          <w:rFonts w:ascii="Times New Roman" w:hAnsi="Times New Roman"/>
          <w:b/>
          <w:sz w:val="16"/>
          <w:u w:val="single"/>
        </w:rPr>
      </w:pPr>
      <w:r w:rsidRPr="007F16E4">
        <w:rPr>
          <w:rFonts w:ascii="Times New Roman" w:hAnsi="Times New Roman"/>
          <w:b/>
          <w:sz w:val="16"/>
          <w:u w:val="single"/>
        </w:rPr>
        <w:t>5.4. Исполнитель имеет право:</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5.4.1. Требовать от Пациента соблюдения:</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 графика прохождения процедур; соблюдения внутреннего режима Учреждения, режима приема лекарственных препаратов, режима  питания   и  других предписаний;</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5.4.2. по   согласованию с Пациентом продлить курс лечения Пациента, либо оказания услуги;</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5.4.3. в  одностороннем   порядке прекратить или приостановить выполнение своих обязательств  по  настоящему   Договору   при   неисполнении  Пациентом своих обязательств. При этом Исполнитель возмещает Пациенту стоимость  пропорционально оставшемуся сроку лечения за вычетом фактически понесенных затрат;</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5.4.4. Исполнитель на вправе расторгнуть Договор в одностороннем порядке в случае угрозы жизни и здоровью Пациента;</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 5.4.5. в   случае  возникновения неотложных состояний не по вине медицинских работников Учреждения, Исполнитель  имеет  право самостоятельно  определять  объем  исследований  и   оказания медицинской помощи, необходимых для  установления  диагноза,  обследования  и  оказания  неотложной медицинской помощи, в том числе услуг, не предусмотренных настоящим Договором.</w:t>
      </w:r>
    </w:p>
    <w:p w:rsidR="008C5BD7" w:rsidRPr="007F16E4" w:rsidRDefault="008C5BD7" w:rsidP="008C5BD7">
      <w:pPr>
        <w:spacing w:after="0" w:line="240" w:lineRule="auto"/>
        <w:rPr>
          <w:rFonts w:ascii="Times New Roman" w:hAnsi="Times New Roman"/>
          <w:b/>
          <w:sz w:val="16"/>
        </w:rPr>
      </w:pPr>
      <w:r w:rsidRPr="007F16E4">
        <w:rPr>
          <w:rFonts w:ascii="Times New Roman" w:hAnsi="Times New Roman"/>
          <w:b/>
          <w:sz w:val="16"/>
        </w:rPr>
        <w:t>6. ответственность сторон</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6.1. За неисполнение или ненадлежащего исполнение своих  обязательств по Договору,  в случае причинения вреда здоровью или жизни Пациента, Исполнитель несет ответственность в соответствии с действующим законодательством РФ.</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6.2.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Пациентом   условий  настоящего Договора.</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6.3. Стороны не несут ответственности за нарушение выполнения своих обязательств по настоящему Договору вследствие возникновения обстоятельств непреодолимой силы.</w:t>
      </w:r>
    </w:p>
    <w:p w:rsidR="008C5BD7" w:rsidRPr="007F16E4" w:rsidRDefault="008C5BD7" w:rsidP="008C5BD7">
      <w:pPr>
        <w:spacing w:after="0" w:line="240" w:lineRule="auto"/>
        <w:rPr>
          <w:rFonts w:ascii="Times New Roman" w:hAnsi="Times New Roman"/>
          <w:b/>
          <w:sz w:val="16"/>
        </w:rPr>
      </w:pPr>
      <w:r w:rsidRPr="007F16E4">
        <w:rPr>
          <w:rFonts w:ascii="Times New Roman" w:hAnsi="Times New Roman"/>
          <w:b/>
          <w:sz w:val="16"/>
        </w:rPr>
        <w:t>7. СРОК ДЕЙСТВИЯДОГОВОРА.</w:t>
      </w:r>
    </w:p>
    <w:p w:rsidR="008C5BD7" w:rsidRPr="007F16E4" w:rsidRDefault="008C5BD7" w:rsidP="008C5BD7">
      <w:pPr>
        <w:spacing w:after="0" w:line="240" w:lineRule="auto"/>
        <w:rPr>
          <w:rFonts w:ascii="Times New Roman" w:hAnsi="Times New Roman"/>
          <w:b/>
          <w:sz w:val="16"/>
        </w:rPr>
      </w:pPr>
      <w:r w:rsidRPr="007F16E4">
        <w:rPr>
          <w:rFonts w:ascii="Times New Roman" w:hAnsi="Times New Roman"/>
          <w:b/>
          <w:sz w:val="16"/>
        </w:rPr>
        <w:t>7</w:t>
      </w:r>
      <w:r w:rsidRPr="007F16E4">
        <w:rPr>
          <w:rFonts w:ascii="Times New Roman" w:hAnsi="Times New Roman"/>
          <w:sz w:val="16"/>
        </w:rPr>
        <w:t>.1. Настоящий Договор вступает в силу с момента подписания Сторонами и действует до полного исполнения обязательств Сторонами по Договору.</w:t>
      </w:r>
    </w:p>
    <w:p w:rsidR="008C5BD7" w:rsidRPr="007F16E4" w:rsidRDefault="008C5BD7" w:rsidP="008C5BD7">
      <w:pPr>
        <w:spacing w:after="0" w:line="240" w:lineRule="auto"/>
        <w:rPr>
          <w:rFonts w:ascii="Times New Roman" w:hAnsi="Times New Roman"/>
          <w:b/>
          <w:sz w:val="16"/>
        </w:rPr>
      </w:pPr>
      <w:r w:rsidRPr="007F16E4">
        <w:rPr>
          <w:rFonts w:ascii="Times New Roman" w:hAnsi="Times New Roman"/>
          <w:b/>
          <w:sz w:val="16"/>
        </w:rPr>
        <w:t>8. ИНЫЕ УСЛОВИЯ ДОГОВОРА.</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8.1. Все споры, вытекающие из настоящего Договора, Стороны будут по  возможности решать путем ведения переговоров. При  невозможности  достижения  согласия  спор подлежит передаче на рассмотрение суда в соответствии с законодательством РФ.</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 xml:space="preserve">8.2. Настоящий Договор может быть расторгнут по </w:t>
      </w:r>
      <w:proofErr w:type="gramStart"/>
      <w:r w:rsidRPr="007F16E4">
        <w:rPr>
          <w:rFonts w:ascii="Times New Roman" w:hAnsi="Times New Roman"/>
          <w:sz w:val="16"/>
        </w:rPr>
        <w:t>инициативе  любой</w:t>
      </w:r>
      <w:proofErr w:type="gramEnd"/>
      <w:r w:rsidRPr="007F16E4">
        <w:rPr>
          <w:rFonts w:ascii="Times New Roman" w:hAnsi="Times New Roman"/>
          <w:sz w:val="16"/>
        </w:rPr>
        <w:t xml:space="preserve">  из Сторон с обязательным предварительным уведомлением другой стороны. Отказ от исполнения Договора в одностороннем порядке производится в соответствии с действующим законодательством.</w:t>
      </w:r>
    </w:p>
    <w:p w:rsidR="008C5BD7" w:rsidRPr="007F16E4" w:rsidRDefault="008C5BD7" w:rsidP="008C5BD7">
      <w:pPr>
        <w:spacing w:after="0" w:line="240" w:lineRule="auto"/>
        <w:jc w:val="both"/>
        <w:rPr>
          <w:rFonts w:ascii="Times New Roman" w:hAnsi="Times New Roman"/>
          <w:sz w:val="16"/>
        </w:rPr>
      </w:pPr>
      <w:r w:rsidRPr="007F16E4">
        <w:rPr>
          <w:rFonts w:ascii="Times New Roman" w:hAnsi="Times New Roman"/>
          <w:sz w:val="16"/>
        </w:rPr>
        <w:t>8.3. Договор составлен в двух экземплярах, по одному для каждой из Сторон, и имеют одинаковую юридическую силу.</w:t>
      </w:r>
    </w:p>
    <w:p w:rsidR="008C5BD7" w:rsidRPr="007F16E4" w:rsidRDefault="008C5BD7" w:rsidP="008C5BD7">
      <w:pPr>
        <w:spacing w:after="0"/>
        <w:rPr>
          <w:rFonts w:ascii="Times New Roman" w:hAnsi="Times New Roman"/>
          <w:b/>
          <w:sz w:val="16"/>
        </w:rPr>
      </w:pPr>
      <w:r w:rsidRPr="007F16E4">
        <w:rPr>
          <w:rFonts w:ascii="Times New Roman" w:hAnsi="Times New Roman"/>
          <w:b/>
          <w:sz w:val="16"/>
        </w:rPr>
        <w:t>9.ПОДПИСИ СТОРОН</w:t>
      </w:r>
    </w:p>
    <w:p w:rsidR="008C5BD7" w:rsidRPr="007F16E4" w:rsidRDefault="008C5BD7" w:rsidP="008C5BD7">
      <w:pPr>
        <w:spacing w:after="0"/>
        <w:rPr>
          <w:rFonts w:ascii="Times New Roman" w:hAnsi="Times New Roman"/>
          <w:sz w:val="16"/>
        </w:rPr>
      </w:pPr>
      <w:r w:rsidRPr="007F16E4">
        <w:rPr>
          <w:rFonts w:ascii="Times New Roman" w:hAnsi="Times New Roman"/>
          <w:sz w:val="16"/>
        </w:rPr>
        <w:t>9.1. Стороны допускают использование факсимиле (факсимильного воспроизведения подписи) и признают одинаковую юридическую силу факсимильной подписи уполномоченного лица.</w:t>
      </w:r>
    </w:p>
    <w:p w:rsidR="008C5BD7" w:rsidRPr="007F16E4" w:rsidRDefault="008C5BD7" w:rsidP="008C5BD7">
      <w:pPr>
        <w:spacing w:after="0"/>
        <w:rPr>
          <w:rFonts w:ascii="Times New Roman" w:hAnsi="Times New Roman"/>
          <w:sz w:val="16"/>
        </w:rPr>
      </w:pPr>
    </w:p>
    <w:p w:rsidR="008C5BD7" w:rsidRPr="007F16E4" w:rsidRDefault="008C5BD7" w:rsidP="008C5BD7">
      <w:pPr>
        <w:spacing w:after="0"/>
        <w:rPr>
          <w:rFonts w:ascii="Times New Roman" w:hAnsi="Times New Roman"/>
          <w:sz w:val="16"/>
        </w:rPr>
      </w:pPr>
      <w:r w:rsidRPr="007F16E4">
        <w:rPr>
          <w:rFonts w:ascii="Times New Roman" w:hAnsi="Times New Roman"/>
          <w:sz w:val="16"/>
        </w:rPr>
        <w:t xml:space="preserve">9.2.ИСПОЛНИТЕЛЬ: </w:t>
      </w:r>
      <w:r w:rsidR="00FE3DD7">
        <w:rPr>
          <w:rFonts w:ascii="Times New Roman" w:hAnsi="Times New Roman"/>
          <w:sz w:val="16"/>
        </w:rPr>
        <w:t>Г</w:t>
      </w:r>
      <w:r w:rsidR="00E55747">
        <w:rPr>
          <w:rFonts w:ascii="Times New Roman" w:hAnsi="Times New Roman"/>
          <w:sz w:val="16"/>
        </w:rPr>
        <w:t>лавн</w:t>
      </w:r>
      <w:r w:rsidR="00FE3DD7">
        <w:rPr>
          <w:rFonts w:ascii="Times New Roman" w:hAnsi="Times New Roman"/>
          <w:sz w:val="16"/>
        </w:rPr>
        <w:t>ый</w:t>
      </w:r>
      <w:r w:rsidR="00E55747">
        <w:rPr>
          <w:rFonts w:ascii="Times New Roman" w:hAnsi="Times New Roman"/>
          <w:sz w:val="16"/>
        </w:rPr>
        <w:t xml:space="preserve"> врач</w:t>
      </w:r>
      <w:r w:rsidRPr="007F16E4">
        <w:rPr>
          <w:rFonts w:ascii="Times New Roman" w:hAnsi="Times New Roman"/>
          <w:sz w:val="16"/>
        </w:rPr>
        <w:t xml:space="preserve"> ГБУЗ КО «Родильный дом Калининградской области №4» </w:t>
      </w:r>
    </w:p>
    <w:p w:rsidR="008C5BD7" w:rsidRPr="007F16E4" w:rsidRDefault="008C5BD7" w:rsidP="008C5BD7">
      <w:pPr>
        <w:spacing w:after="0"/>
        <w:rPr>
          <w:rFonts w:ascii="Times New Roman" w:hAnsi="Times New Roman"/>
          <w:sz w:val="16"/>
        </w:rPr>
      </w:pPr>
    </w:p>
    <w:p w:rsidR="00A0105B" w:rsidRDefault="00A0105B" w:rsidP="008C5BD7">
      <w:pPr>
        <w:spacing w:after="0"/>
        <w:rPr>
          <w:rFonts w:ascii="Times New Roman" w:hAnsi="Times New Roman"/>
          <w:sz w:val="16"/>
        </w:rPr>
      </w:pPr>
    </w:p>
    <w:p w:rsidR="008C5BD7" w:rsidRPr="007F16E4" w:rsidRDefault="008C5BD7" w:rsidP="008C5BD7">
      <w:pPr>
        <w:spacing w:after="0"/>
        <w:rPr>
          <w:rFonts w:ascii="Times New Roman" w:hAnsi="Times New Roman"/>
          <w:sz w:val="16"/>
        </w:rPr>
      </w:pPr>
      <w:r w:rsidRPr="007F16E4">
        <w:rPr>
          <w:rFonts w:ascii="Times New Roman" w:hAnsi="Times New Roman"/>
          <w:sz w:val="16"/>
        </w:rPr>
        <w:t xml:space="preserve">________________________________ </w:t>
      </w:r>
      <w:r w:rsidR="00FE3DD7">
        <w:rPr>
          <w:rFonts w:ascii="Times New Roman" w:hAnsi="Times New Roman"/>
          <w:sz w:val="16"/>
        </w:rPr>
        <w:t xml:space="preserve">О.В. </w:t>
      </w:r>
      <w:proofErr w:type="spellStart"/>
      <w:r w:rsidR="00FE3DD7">
        <w:rPr>
          <w:rFonts w:ascii="Times New Roman" w:hAnsi="Times New Roman"/>
          <w:sz w:val="16"/>
        </w:rPr>
        <w:t>Седнев</w:t>
      </w:r>
      <w:proofErr w:type="spellEnd"/>
    </w:p>
    <w:p w:rsidR="008C5BD7" w:rsidRPr="007F16E4" w:rsidRDefault="008C5BD7" w:rsidP="008C5BD7">
      <w:pPr>
        <w:spacing w:after="0"/>
        <w:rPr>
          <w:rFonts w:ascii="Times New Roman" w:hAnsi="Times New Roman"/>
          <w:sz w:val="16"/>
        </w:rPr>
      </w:pPr>
    </w:p>
    <w:p w:rsidR="007F16E4" w:rsidRDefault="007F16E4" w:rsidP="008C5BD7">
      <w:pPr>
        <w:spacing w:after="0"/>
        <w:rPr>
          <w:rFonts w:ascii="Times New Roman" w:hAnsi="Times New Roman"/>
          <w:sz w:val="16"/>
        </w:rPr>
      </w:pPr>
    </w:p>
    <w:p w:rsidR="007F16E4" w:rsidRDefault="007F16E4" w:rsidP="008C5BD7">
      <w:pPr>
        <w:spacing w:after="0"/>
        <w:rPr>
          <w:rFonts w:ascii="Times New Roman" w:hAnsi="Times New Roman"/>
          <w:sz w:val="16"/>
        </w:rPr>
      </w:pPr>
    </w:p>
    <w:p w:rsidR="00A0105B" w:rsidRDefault="00A0105B" w:rsidP="008C5BD7">
      <w:pPr>
        <w:spacing w:after="0"/>
        <w:rPr>
          <w:rFonts w:ascii="Times New Roman" w:hAnsi="Times New Roman"/>
          <w:sz w:val="16"/>
        </w:rPr>
      </w:pPr>
    </w:p>
    <w:p w:rsidR="00A0105B" w:rsidRDefault="00A0105B" w:rsidP="008C5BD7">
      <w:pPr>
        <w:spacing w:after="0"/>
        <w:rPr>
          <w:rFonts w:ascii="Times New Roman" w:hAnsi="Times New Roman"/>
          <w:sz w:val="16"/>
        </w:rPr>
      </w:pPr>
    </w:p>
    <w:p w:rsidR="008C5BD7" w:rsidRPr="007F16E4" w:rsidRDefault="008C5BD7" w:rsidP="008C5BD7">
      <w:pPr>
        <w:spacing w:after="0"/>
        <w:rPr>
          <w:sz w:val="16"/>
        </w:rPr>
      </w:pPr>
      <w:r w:rsidRPr="007F16E4">
        <w:rPr>
          <w:rFonts w:ascii="Times New Roman" w:hAnsi="Times New Roman"/>
          <w:sz w:val="16"/>
        </w:rPr>
        <w:t>9.3. ПАЦИЕНТ (ФИО): ___________________ /_________________________________/</w:t>
      </w:r>
    </w:p>
    <w:p w:rsidR="00B85407" w:rsidRPr="007F16E4" w:rsidRDefault="00B85407" w:rsidP="008C5BD7">
      <w:pPr>
        <w:rPr>
          <w:sz w:val="16"/>
        </w:rPr>
      </w:pPr>
    </w:p>
    <w:sectPr w:rsidR="00B85407" w:rsidRPr="007F16E4" w:rsidSect="007F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7D9"/>
    <w:multiLevelType w:val="hybridMultilevel"/>
    <w:tmpl w:val="4792F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805DB"/>
    <w:multiLevelType w:val="hybridMultilevel"/>
    <w:tmpl w:val="F5D6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5F"/>
    <w:rsid w:val="00122329"/>
    <w:rsid w:val="00191F44"/>
    <w:rsid w:val="00235500"/>
    <w:rsid w:val="00343372"/>
    <w:rsid w:val="00373EC5"/>
    <w:rsid w:val="004475BE"/>
    <w:rsid w:val="00505AAD"/>
    <w:rsid w:val="00620931"/>
    <w:rsid w:val="006B7485"/>
    <w:rsid w:val="006D3EF9"/>
    <w:rsid w:val="006F33E0"/>
    <w:rsid w:val="00797448"/>
    <w:rsid w:val="007F16E4"/>
    <w:rsid w:val="007F19D5"/>
    <w:rsid w:val="008A74CB"/>
    <w:rsid w:val="008C5BD7"/>
    <w:rsid w:val="0093625F"/>
    <w:rsid w:val="00A0105B"/>
    <w:rsid w:val="00B85407"/>
    <w:rsid w:val="00B939D0"/>
    <w:rsid w:val="00BE23CC"/>
    <w:rsid w:val="00C06AB1"/>
    <w:rsid w:val="00C5524C"/>
    <w:rsid w:val="00D00798"/>
    <w:rsid w:val="00E112FA"/>
    <w:rsid w:val="00E55747"/>
    <w:rsid w:val="00FA14BA"/>
    <w:rsid w:val="00FB4EEC"/>
    <w:rsid w:val="00FC3906"/>
    <w:rsid w:val="00FE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E4240-904B-46A5-AAAA-3F69A33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500"/>
    <w:pPr>
      <w:ind w:left="720"/>
      <w:contextualSpacing/>
    </w:pPr>
  </w:style>
  <w:style w:type="paragraph" w:styleId="a4">
    <w:name w:val="Balloon Text"/>
    <w:basedOn w:val="a"/>
    <w:link w:val="a5"/>
    <w:uiPriority w:val="99"/>
    <w:semiHidden/>
    <w:unhideWhenUsed/>
    <w:rsid w:val="007F1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9D5"/>
    <w:rPr>
      <w:rFonts w:ascii="Tahoma" w:hAnsi="Tahoma" w:cs="Tahoma"/>
      <w:sz w:val="16"/>
      <w:szCs w:val="16"/>
    </w:rPr>
  </w:style>
  <w:style w:type="character" w:styleId="a6">
    <w:name w:val="Hyperlink"/>
    <w:basedOn w:val="a0"/>
    <w:semiHidden/>
    <w:unhideWhenUsed/>
    <w:rsid w:val="008C5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EC60E-6120-4227-BAC9-F11C2374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Женская-Консультация Городская</cp:lastModifiedBy>
  <cp:revision>1</cp:revision>
  <cp:lastPrinted>2014-06-27T08:39:00Z</cp:lastPrinted>
  <dcterms:created xsi:type="dcterms:W3CDTF">2019-04-01T11:30:00Z</dcterms:created>
  <dcterms:modified xsi:type="dcterms:W3CDTF">2019-04-01T11:30:00Z</dcterms:modified>
</cp:coreProperties>
</file>